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EB" w:rsidRDefault="000F21E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ОСЪЩЕСТВЕНИ КУЛТУРНИ ДЕЙНОСТИ</w:t>
      </w:r>
      <w:r>
        <w:rPr>
          <w:sz w:val="32"/>
          <w:szCs w:val="32"/>
        </w:rPr>
        <w:t xml:space="preserve"> ЗА 2023г.</w:t>
      </w:r>
      <w:r>
        <w:rPr>
          <w:sz w:val="32"/>
          <w:szCs w:val="32"/>
          <w:lang w:val="en-US"/>
        </w:rPr>
        <w:t xml:space="preserve"> НА ЧИТАЛИЩЕ   </w:t>
      </w:r>
    </w:p>
    <w:p w:rsidR="000F21EB" w:rsidRDefault="000F21EB">
      <w:pPr>
        <w:rPr>
          <w:sz w:val="32"/>
          <w:szCs w:val="32"/>
          <w:lang w:val="en-US"/>
        </w:rPr>
      </w:pPr>
      <w:r>
        <w:rPr>
          <w:sz w:val="32"/>
          <w:szCs w:val="32"/>
        </w:rPr>
        <w:t>,,ЗАХАРИ СТОЯНОВ 1940г ‘‘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с. ОВЧАРОВО ОБЩ. Д</w:t>
      </w:r>
      <w:r>
        <w:rPr>
          <w:sz w:val="32"/>
          <w:szCs w:val="32"/>
          <w:lang w:val="en-US"/>
        </w:rPr>
        <w:t>ОБРИЧКА</w:t>
      </w:r>
    </w:p>
    <w:p w:rsidR="000F21EB" w:rsidRDefault="000F21EB">
      <w:pPr>
        <w:rPr>
          <w:sz w:val="32"/>
          <w:szCs w:val="32"/>
          <w:lang w:val="en-US"/>
        </w:rPr>
      </w:pPr>
    </w:p>
    <w:p w:rsidR="000F21EB" w:rsidRDefault="000F21EB">
      <w:pPr>
        <w:rPr>
          <w:sz w:val="32"/>
          <w:szCs w:val="32"/>
          <w:lang w:val="en-US"/>
        </w:rPr>
      </w:pPr>
    </w:p>
    <w:p w:rsidR="000F21EB" w:rsidRDefault="000F21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ЯНУАРИ</w:t>
      </w:r>
    </w:p>
    <w:p w:rsidR="000F21EB" w:rsidRDefault="000F21EB" w:rsidP="000F21EB">
      <w:pPr>
        <w:rPr>
          <w:sz w:val="32"/>
          <w:szCs w:val="32"/>
        </w:rPr>
      </w:pPr>
      <w:r>
        <w:rPr>
          <w:sz w:val="32"/>
          <w:szCs w:val="32"/>
        </w:rPr>
        <w:t>1.ЧЕСТВАНЕ НА ПРАЗНИКА БАБИН ДЕН,ПРЕСЪЗДАДОХМЕ ОБИЧАЯ ПОЛИВАНЕ НА БАБАТА.</w:t>
      </w:r>
    </w:p>
    <w:p w:rsidR="000F21EB" w:rsidRDefault="000F21EB" w:rsidP="000F21EB">
      <w:pPr>
        <w:rPr>
          <w:sz w:val="32"/>
          <w:szCs w:val="32"/>
        </w:rPr>
      </w:pPr>
    </w:p>
    <w:p w:rsidR="000F21EB" w:rsidRDefault="000F21EB" w:rsidP="000F21EB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ФЕВРУАРИ</w:t>
      </w:r>
      <w:r w:rsidRPr="000F21EB">
        <w:rPr>
          <w:sz w:val="32"/>
          <w:szCs w:val="32"/>
          <w:lang w:val="en-US"/>
        </w:rPr>
        <w:t xml:space="preserve">  </w:t>
      </w:r>
    </w:p>
    <w:p w:rsidR="000F21EB" w:rsidRDefault="000F21EB" w:rsidP="000F21EB">
      <w:pPr>
        <w:rPr>
          <w:sz w:val="32"/>
          <w:szCs w:val="32"/>
        </w:rPr>
      </w:pPr>
      <w:r>
        <w:rPr>
          <w:sz w:val="32"/>
          <w:szCs w:val="32"/>
        </w:rPr>
        <w:t>2.ОТБЕЛЯЗАХМЕ ПРАЗНИКА ТРИФОН ЗАРЕЗАН СЪС ЖИТЕЛИТЕ НА СЕЛОТО</w:t>
      </w:r>
      <w:r w:rsidR="00B56118">
        <w:rPr>
          <w:sz w:val="32"/>
          <w:szCs w:val="32"/>
        </w:rPr>
        <w:t>.</w:t>
      </w:r>
    </w:p>
    <w:p w:rsidR="00B56118" w:rsidRDefault="00B56118" w:rsidP="000F21EB">
      <w:pPr>
        <w:rPr>
          <w:sz w:val="32"/>
          <w:szCs w:val="32"/>
        </w:rPr>
      </w:pPr>
      <w:r>
        <w:rPr>
          <w:sz w:val="32"/>
          <w:szCs w:val="32"/>
        </w:rPr>
        <w:t>3.В КЛУБА НА ПЕНСИОНЕРА ПОЧЕТОХМЕ ПАМЕТТА НА АПОСТОЛА ВАСИЛ ЛЕВСКИ.</w:t>
      </w:r>
    </w:p>
    <w:p w:rsidR="00B56118" w:rsidRDefault="00B56118" w:rsidP="000F21EB">
      <w:pPr>
        <w:rPr>
          <w:sz w:val="32"/>
          <w:szCs w:val="32"/>
        </w:rPr>
      </w:pPr>
    </w:p>
    <w:p w:rsidR="00B56118" w:rsidRDefault="00B56118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МАРТ</w:t>
      </w:r>
    </w:p>
    <w:p w:rsidR="00B56118" w:rsidRDefault="00B56118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4.ПОСЕТИХМЕ ДГ,, ДОБРУДЖАНЧЕ‘‘ В с .ОВЧАРОВО ЗА ДА ЗАКАЧИМ ДЕЦАТА С БЕЛИ И ЧЕРВЕНИ МАРТЕНИЧКИ,РАЗКАЗАХМЕ ИМ ОТКЪДЕ ПРОИЗЛИЗАТ МАРТЕНИЧКИТЕ.                                          5.СЪС ЧАСТ ОТ САМОДЕЙКИТЕ ОБИКОЛИХМЕ УЧРЕЖДЕНИЯТА И ЖИТЕЛИТЕ НА СЕЛОТО ЗА ДА ГИ ЗАКИЧИМ С МАРТЕНИЦИ ЗА ЗДРАВЕ И БЕРЕКЕТ.                                                                                          6.ОТБЕЛЯЗАХМЕ ПРАЗНИКА </w:t>
      </w:r>
      <w:r w:rsidR="00A8237E">
        <w:rPr>
          <w:sz w:val="32"/>
          <w:szCs w:val="32"/>
        </w:rPr>
        <w:t>НА САМОДЕЕЦА С ПЕСНИ ТАНЦИ.           7.СЪС ЖИТЕЛИТЕ НА СЕЛОТО</w:t>
      </w:r>
      <w:r>
        <w:rPr>
          <w:sz w:val="32"/>
          <w:szCs w:val="32"/>
        </w:rPr>
        <w:t xml:space="preserve">  </w:t>
      </w:r>
      <w:r w:rsidR="00A8237E">
        <w:rPr>
          <w:sz w:val="32"/>
          <w:szCs w:val="32"/>
        </w:rPr>
        <w:t xml:space="preserve">ПОДНЕСОХМЕ ЦВЕТЯ И ВЕНЕЦ НА ПАМЕТНАТА ПЛОЧА И ПАМЕТНИКА НА Д.ДОНЧЕВ ДОКТОРА ПОСЛУЧАЙ ТРЕТИ МАРТ ДЕНЯТ НА ОСВОБОЖДЕНИЕТО НА БЪЛГАРИЯ ОТ ТУРСКИ РОБСТВО.                                                                  8.МЕЖДУНАРОДНИЯ ПРАЗНИК НА ЖЕНАТА ОТБЕЛЯЗАНМЕ В РЕСТОРАНТА НА НЕДКО МИТЕВ СЪС ТАНЦИ ИВЕСЕЛИЕ.                          </w:t>
      </w:r>
    </w:p>
    <w:p w:rsidR="00A8237E" w:rsidRDefault="00A8237E" w:rsidP="000F21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ПОДОБАВАЩО </w:t>
      </w:r>
      <w:r w:rsidR="00A72C8A">
        <w:rPr>
          <w:sz w:val="32"/>
          <w:szCs w:val="32"/>
        </w:rPr>
        <w:t>ПОСРЕЩНАХМЕ ПРОЛЕТА СЪС ОБЩОСЕЛСКО ВЕСЕЛИЕ В ЗАЛАТА НА ЧИТАЛИЩЕТО.</w:t>
      </w:r>
    </w:p>
    <w:p w:rsidR="00A72C8A" w:rsidRDefault="00A72C8A" w:rsidP="000F21EB">
      <w:pPr>
        <w:rPr>
          <w:sz w:val="32"/>
          <w:szCs w:val="32"/>
        </w:rPr>
      </w:pPr>
    </w:p>
    <w:p w:rsidR="00A72C8A" w:rsidRDefault="00A72C8A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АПРИЛ</w:t>
      </w:r>
    </w:p>
    <w:p w:rsidR="00A72C8A" w:rsidRDefault="00A72C8A" w:rsidP="000F21EB">
      <w:pPr>
        <w:rPr>
          <w:sz w:val="32"/>
          <w:szCs w:val="32"/>
        </w:rPr>
      </w:pPr>
    </w:p>
    <w:p w:rsidR="00A72C8A" w:rsidRDefault="00A72C8A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10.С ХУМОР И ЗАКАЧКИ ОТБЕЛЯЗАХМЕ ДЕНЯ НА ХУМОРА И САТИРАТА.                                                                                                                    11.ЛАЗАРСКАТА ГРУПА НА ЧИТАЛИЩЕТО ОБИКОЛИ ВСИЧКИ ЖИТЕЛИ ПОСЛУЧАЙ ЛАЗАРОВ ДЕН ПОПЯХА И ПОИГРАХА ИМ ЗА ЗДРАВЕ И БЛАГОПОЛУЧИЕ.       </w:t>
      </w:r>
    </w:p>
    <w:p w:rsidR="00A72C8A" w:rsidRDefault="00A72C8A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12.В ЧЕТВЪРТЪК ПРЕДИ ВЕЛИК ДЕН ПОСЕТИХМЕ ДЕЦАТА В ДЕЦКАТА НИ ГРАДИНА ЗАЕДНО БОЯДИСВАХМЕ ЯЙЦА ИМЕСИХМЕ КОЗУНАЦИ, ЗА СТАРАНИЕТО ИМ ДЕЦАТА БЯХА НАГРАДЕНИ С </w:t>
      </w:r>
      <w:r w:rsidR="00CA0A8C">
        <w:rPr>
          <w:sz w:val="32"/>
          <w:szCs w:val="32"/>
        </w:rPr>
        <w:t>ЛАКОМСТВА ОСИГОРЕНИ ОТ ЧИТАЛИЩЕТО.</w:t>
      </w:r>
    </w:p>
    <w:p w:rsidR="00CA0A8C" w:rsidRDefault="00CA0A8C" w:rsidP="000F21EB">
      <w:pPr>
        <w:rPr>
          <w:sz w:val="32"/>
          <w:szCs w:val="32"/>
        </w:rPr>
      </w:pPr>
      <w:r>
        <w:rPr>
          <w:sz w:val="32"/>
          <w:szCs w:val="32"/>
        </w:rPr>
        <w:t>13.СЪС САМОДЕЙКИТЕ И ЖИТЕЛИТЕ НА СЕЛОТО СИ НАПРАВИХМЕ ВЕЛИКДЕНСКА ИЗЛОЖБА ИМАШЕ МНОГО НАГРАДЕНИ.</w:t>
      </w:r>
    </w:p>
    <w:p w:rsidR="00CA0A8C" w:rsidRDefault="00CA0A8C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14.ФОЛКЛОРНАТА ГРУПА ВЗЕ УЧАСТИЕ ВЪВ ФЕСТИВАЛА НА ЗЛАТКА СТАВРЕВА В </w:t>
      </w:r>
      <w:proofErr w:type="spellStart"/>
      <w:r>
        <w:rPr>
          <w:sz w:val="32"/>
          <w:szCs w:val="32"/>
        </w:rPr>
        <w:t>гр</w:t>
      </w:r>
      <w:proofErr w:type="spellEnd"/>
      <w:r>
        <w:rPr>
          <w:sz w:val="32"/>
          <w:szCs w:val="32"/>
        </w:rPr>
        <w:t xml:space="preserve"> .БУРГАС  </w:t>
      </w:r>
    </w:p>
    <w:p w:rsidR="00CA0A8C" w:rsidRDefault="00CA0A8C" w:rsidP="000F21EB">
      <w:pPr>
        <w:rPr>
          <w:sz w:val="32"/>
          <w:szCs w:val="32"/>
        </w:rPr>
      </w:pPr>
    </w:p>
    <w:p w:rsidR="00CA0A8C" w:rsidRDefault="00CA0A8C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МАЙ</w:t>
      </w:r>
    </w:p>
    <w:p w:rsidR="00CA0A8C" w:rsidRDefault="00CA0A8C" w:rsidP="000F21EB">
      <w:pPr>
        <w:rPr>
          <w:sz w:val="32"/>
          <w:szCs w:val="32"/>
        </w:rPr>
      </w:pPr>
    </w:p>
    <w:p w:rsidR="00CA0A8C" w:rsidRDefault="00CA0A8C" w:rsidP="000F21EB">
      <w:pPr>
        <w:rPr>
          <w:sz w:val="32"/>
          <w:szCs w:val="32"/>
        </w:rPr>
      </w:pPr>
      <w:r>
        <w:rPr>
          <w:sz w:val="32"/>
          <w:szCs w:val="32"/>
        </w:rPr>
        <w:t>15.ЧИТАЛИЩНИТЕ СЕКРЕТАРИ НА ОБЩ. ДОБРИЧКА СЪЗДА</w:t>
      </w:r>
      <w:r w:rsidR="00E947B3">
        <w:rPr>
          <w:sz w:val="32"/>
          <w:szCs w:val="32"/>
        </w:rPr>
        <w:t>ДОХМЕ ТЕАТРАЛНА ТРУПА ИЗИГРАХМЕ</w:t>
      </w:r>
      <w:r>
        <w:rPr>
          <w:sz w:val="32"/>
          <w:szCs w:val="32"/>
        </w:rPr>
        <w:t xml:space="preserve"> НА СЦЕНАТА НА ЧИТАЛИЩЕТО ПИЕСАТА ,,ЖЕНСКИ ЦАРСТВО‘‘</w:t>
      </w:r>
    </w:p>
    <w:p w:rsidR="00CA0A8C" w:rsidRDefault="00CA0A8C" w:rsidP="000F21EB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79606A">
        <w:rPr>
          <w:sz w:val="32"/>
          <w:szCs w:val="32"/>
        </w:rPr>
        <w:t>УЧЕ</w:t>
      </w:r>
      <w:r w:rsidR="00E947B3">
        <w:rPr>
          <w:sz w:val="32"/>
          <w:szCs w:val="32"/>
        </w:rPr>
        <w:t>НИЦИТЕ ВЗЕ</w:t>
      </w:r>
      <w:r w:rsidR="0079606A">
        <w:rPr>
          <w:sz w:val="32"/>
          <w:szCs w:val="32"/>
        </w:rPr>
        <w:t xml:space="preserve">ХА УЧАСТИЕ ВЪВ ФЕСТИЛА В </w:t>
      </w:r>
      <w:proofErr w:type="spellStart"/>
      <w:r w:rsidR="0079606A">
        <w:rPr>
          <w:sz w:val="32"/>
          <w:szCs w:val="32"/>
        </w:rPr>
        <w:t>с.ЦАРЕВЕЦ</w:t>
      </w:r>
      <w:proofErr w:type="spellEnd"/>
    </w:p>
    <w:p w:rsidR="0079606A" w:rsidRDefault="0079606A" w:rsidP="000F21EB">
      <w:pPr>
        <w:rPr>
          <w:sz w:val="32"/>
          <w:szCs w:val="32"/>
        </w:rPr>
      </w:pPr>
      <w:r>
        <w:rPr>
          <w:sz w:val="32"/>
          <w:szCs w:val="32"/>
        </w:rPr>
        <w:t>17.НАШИТЕ ТАЛАНТЛИВИ ДЕ</w:t>
      </w:r>
      <w:r w:rsidR="00E947B3">
        <w:rPr>
          <w:sz w:val="32"/>
          <w:szCs w:val="32"/>
        </w:rPr>
        <w:t>ЦА  ИЗНЕСОХА ГОЛЯМ КОНЦЕРТ ЗА ПРАЗНИКА</w:t>
      </w:r>
      <w:r>
        <w:rPr>
          <w:sz w:val="32"/>
          <w:szCs w:val="32"/>
        </w:rPr>
        <w:t xml:space="preserve"> ЗА САЛАВЯНСКАТА ПИСМЕНОСТ</w:t>
      </w:r>
    </w:p>
    <w:p w:rsidR="0079606A" w:rsidRDefault="0079606A" w:rsidP="000F21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18.САМОДЕЙКИТЕ И ЧЛЕНОВЕ НА ПЕНСИОНЕРСКИЯ КЛУБ БЯХА ПОКАНЕНИ ОТ СЪЩИТЕ НА </w:t>
      </w:r>
      <w:proofErr w:type="spellStart"/>
      <w:r>
        <w:rPr>
          <w:sz w:val="32"/>
          <w:szCs w:val="32"/>
        </w:rPr>
        <w:t>с.ПАСКАЛЕВО</w:t>
      </w:r>
      <w:proofErr w:type="spellEnd"/>
      <w:r>
        <w:rPr>
          <w:sz w:val="32"/>
          <w:szCs w:val="32"/>
        </w:rPr>
        <w:t xml:space="preserve"> ОБЩ.ДОБРИЧКА НА РАЗДУМКА И ПЕСНИ СЪЩО ТАКА И НА ОБМЯНА НА ОПИТ </w:t>
      </w:r>
      <w:r w:rsidR="00E947B3">
        <w:rPr>
          <w:sz w:val="32"/>
          <w:szCs w:val="32"/>
        </w:rPr>
        <w:t>.</w:t>
      </w:r>
    </w:p>
    <w:p w:rsidR="0079606A" w:rsidRDefault="0079606A" w:rsidP="000F21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9606A" w:rsidRDefault="000162DA" w:rsidP="000162DA">
      <w:pPr>
        <w:jc w:val="center"/>
        <w:rPr>
          <w:sz w:val="32"/>
          <w:szCs w:val="32"/>
        </w:rPr>
      </w:pPr>
      <w:r>
        <w:rPr>
          <w:sz w:val="32"/>
          <w:szCs w:val="32"/>
        </w:rPr>
        <w:t>ЮНИ</w:t>
      </w:r>
    </w:p>
    <w:p w:rsidR="000162DA" w:rsidRDefault="000162DA" w:rsidP="000162DA">
      <w:pPr>
        <w:rPr>
          <w:sz w:val="32"/>
          <w:szCs w:val="32"/>
        </w:rPr>
      </w:pPr>
      <w:r>
        <w:rPr>
          <w:sz w:val="32"/>
          <w:szCs w:val="32"/>
        </w:rPr>
        <w:t>19.ОТБЕЛЯЗАХМЕ ПРАЗНИКА НА ХРИСТО БОТЕВ ПОДНЕСОХМЕ ЦВЕТЯ И ВЕНЦИ НА ПАМЕТНАТА ПЛОЧА НА СЕЛОТО</w:t>
      </w:r>
      <w:r w:rsidR="00E947B3">
        <w:rPr>
          <w:sz w:val="32"/>
          <w:szCs w:val="32"/>
        </w:rPr>
        <w:t>.</w:t>
      </w:r>
    </w:p>
    <w:p w:rsidR="000162DA" w:rsidRDefault="000162DA" w:rsidP="000162DA">
      <w:pPr>
        <w:rPr>
          <w:sz w:val="32"/>
          <w:szCs w:val="32"/>
        </w:rPr>
      </w:pPr>
      <w:r>
        <w:rPr>
          <w:sz w:val="32"/>
          <w:szCs w:val="32"/>
        </w:rPr>
        <w:t>20.ГРУПАТА ЗА АВТЕНТИЧЕН ФОЛКЛОР УЧАС</w:t>
      </w:r>
      <w:r w:rsidR="00E947B3">
        <w:rPr>
          <w:sz w:val="32"/>
          <w:szCs w:val="32"/>
        </w:rPr>
        <w:t>Т</w:t>
      </w:r>
      <w:r>
        <w:rPr>
          <w:sz w:val="32"/>
          <w:szCs w:val="32"/>
        </w:rPr>
        <w:t xml:space="preserve">ВА В РЕГИОНАЛНИЯ СЪБОР </w:t>
      </w:r>
      <w:proofErr w:type="spellStart"/>
      <w:r>
        <w:rPr>
          <w:sz w:val="32"/>
          <w:szCs w:val="32"/>
        </w:rPr>
        <w:t>с.ДОНЧЕВО</w:t>
      </w:r>
      <w:proofErr w:type="spellEnd"/>
      <w:r>
        <w:rPr>
          <w:sz w:val="32"/>
          <w:szCs w:val="32"/>
        </w:rPr>
        <w:t xml:space="preserve"> </w:t>
      </w:r>
      <w:r w:rsidR="00E947B3">
        <w:rPr>
          <w:sz w:val="32"/>
          <w:szCs w:val="32"/>
        </w:rPr>
        <w:t>.</w:t>
      </w:r>
    </w:p>
    <w:p w:rsidR="000162DA" w:rsidRDefault="000162DA" w:rsidP="000162DA">
      <w:pPr>
        <w:rPr>
          <w:sz w:val="32"/>
          <w:szCs w:val="32"/>
        </w:rPr>
      </w:pPr>
      <w:r>
        <w:rPr>
          <w:sz w:val="32"/>
          <w:szCs w:val="32"/>
        </w:rPr>
        <w:t xml:space="preserve">21.ФГ,,АВТЕНТИЧНИ ГЛАСОВЕ‘‘ ВЗЕ УЧАСТИЕ В СЪБОРА ,,ДОБРУЖА ПЕЕ И ТАНЦУВА ‚‘‘ </w:t>
      </w:r>
      <w:r w:rsidR="00DD3232">
        <w:rPr>
          <w:sz w:val="32"/>
          <w:szCs w:val="32"/>
        </w:rPr>
        <w:t xml:space="preserve">КРАЙ СЕЛО ДЕБРЕНЕ </w:t>
      </w:r>
      <w:r w:rsidR="00E947B3">
        <w:rPr>
          <w:sz w:val="32"/>
          <w:szCs w:val="32"/>
        </w:rPr>
        <w:t>.</w:t>
      </w:r>
    </w:p>
    <w:p w:rsidR="00DD3232" w:rsidRDefault="00DD3232" w:rsidP="000162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3232" w:rsidRDefault="00DD3232" w:rsidP="00DD32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ЮЛИ 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22.ГРУПАТ ВЗЕ УЧАСТИЕ ВЪВ ФЕСТИВАЛА ,,АНДЪКА ПЕЕ И ТАНЦУВА ‚‘‘ </w:t>
      </w:r>
      <w:proofErr w:type="spellStart"/>
      <w:r>
        <w:rPr>
          <w:sz w:val="32"/>
          <w:szCs w:val="32"/>
        </w:rPr>
        <w:t>с.КМЕТОВО</w:t>
      </w:r>
      <w:proofErr w:type="spellEnd"/>
      <w:r>
        <w:rPr>
          <w:sz w:val="32"/>
          <w:szCs w:val="32"/>
        </w:rPr>
        <w:t xml:space="preserve"> ОБЛ.ГАБРОВО 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>23.ПРА</w:t>
      </w:r>
      <w:r w:rsidR="00E947B3">
        <w:rPr>
          <w:sz w:val="32"/>
          <w:szCs w:val="32"/>
        </w:rPr>
        <w:t xml:space="preserve">ЗНУВАНЕ НА РОЖДЕНИ ДНИ И ЮБИЛЕЙ </w:t>
      </w:r>
      <w:r>
        <w:rPr>
          <w:sz w:val="32"/>
          <w:szCs w:val="32"/>
        </w:rPr>
        <w:t>НА САМОДЕЙЦИТЕ НИ</w:t>
      </w:r>
      <w:r w:rsidR="00E947B3">
        <w:rPr>
          <w:sz w:val="32"/>
          <w:szCs w:val="32"/>
        </w:rPr>
        <w:t>.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24.ЗБИРКА НА ПЕНСИОНЕРСКИТЕ КЛУБОВЕ НА СЕЛАТА ОВЧАРОВО И ПАСКАЛЕВО С ОБМЯНА НА ОПИТ 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3232" w:rsidRDefault="00DD3232" w:rsidP="00DD3232">
      <w:pPr>
        <w:jc w:val="center"/>
        <w:rPr>
          <w:sz w:val="32"/>
          <w:szCs w:val="32"/>
        </w:rPr>
      </w:pPr>
      <w:r>
        <w:rPr>
          <w:sz w:val="32"/>
          <w:szCs w:val="32"/>
        </w:rPr>
        <w:t>АВГУСТ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25.ГРУПАТА ЗА АВТЕНТИЧЕН ФОЛКЛОР НА ЧИТАЛИЩЕТО ВЗЕ УЧАСТИЕ В СЪБОРА ,,БОГОРОДИЦА ‚‘‘ ГР.ТОШЕВО </w:t>
      </w:r>
      <w:r w:rsidR="00E947B3">
        <w:rPr>
          <w:sz w:val="32"/>
          <w:szCs w:val="32"/>
        </w:rPr>
        <w:t>.</w:t>
      </w:r>
    </w:p>
    <w:p w:rsidR="00DD3232" w:rsidRDefault="00E947B3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26.ЧЕСТВАХМЕ </w:t>
      </w:r>
      <w:r w:rsidR="00DD3232">
        <w:rPr>
          <w:sz w:val="32"/>
          <w:szCs w:val="32"/>
        </w:rPr>
        <w:t xml:space="preserve"> ПРАЗНИКА ГОЛЯМА БОГОРОДИЦА </w:t>
      </w:r>
      <w:r>
        <w:rPr>
          <w:sz w:val="32"/>
          <w:szCs w:val="32"/>
        </w:rPr>
        <w:t>.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3232" w:rsidRDefault="00DD3232" w:rsidP="00DD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СЕПТЕВРИ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27.ОТБЕЛЯЗАХМЕ ПРАЗНИКА Н</w:t>
      </w:r>
      <w:r w:rsidR="00E947B3">
        <w:rPr>
          <w:sz w:val="32"/>
          <w:szCs w:val="32"/>
        </w:rPr>
        <w:t>А СЕЛОТО В ВОДОСВЕТ</w:t>
      </w:r>
      <w:r>
        <w:rPr>
          <w:sz w:val="32"/>
          <w:szCs w:val="32"/>
        </w:rPr>
        <w:t xml:space="preserve"> И ВЕСЕЛИЕ</w:t>
      </w:r>
      <w:r w:rsidR="00E947B3">
        <w:rPr>
          <w:sz w:val="32"/>
          <w:szCs w:val="32"/>
        </w:rPr>
        <w:t>.</w:t>
      </w:r>
    </w:p>
    <w:p w:rsidR="00DD3232" w:rsidRDefault="00E947B3" w:rsidP="00DD3232">
      <w:pPr>
        <w:rPr>
          <w:sz w:val="32"/>
          <w:szCs w:val="32"/>
        </w:rPr>
      </w:pPr>
      <w:r>
        <w:rPr>
          <w:sz w:val="32"/>
          <w:szCs w:val="32"/>
        </w:rPr>
        <w:t>28.ГРУПАТА ЗА АВТЕНТИЧНО ПЕЕНЕ ВЗЕ УЧАСЧ</w:t>
      </w:r>
      <w:r w:rsidR="00DD3232">
        <w:rPr>
          <w:sz w:val="32"/>
          <w:szCs w:val="32"/>
        </w:rPr>
        <w:t>ИЕ В СЪБОРА С.ДЪБОВИК</w:t>
      </w:r>
      <w:r>
        <w:rPr>
          <w:sz w:val="32"/>
          <w:szCs w:val="32"/>
        </w:rPr>
        <w:t>.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 xml:space="preserve">29.ЧЕСТВАХМЕ 83 ГОДИШНИНАТА НА ЧИТАЛИЩЕТО </w:t>
      </w:r>
      <w:r w:rsidR="00E947B3">
        <w:rPr>
          <w:sz w:val="32"/>
          <w:szCs w:val="32"/>
        </w:rPr>
        <w:t>С ВСИЧКИ ЧЛЕНОВЕ НА ЧИТАЛИЩЕТО.</w:t>
      </w:r>
    </w:p>
    <w:p w:rsidR="00DD3232" w:rsidRDefault="00DD3232" w:rsidP="00DD3232">
      <w:pPr>
        <w:rPr>
          <w:sz w:val="32"/>
          <w:szCs w:val="32"/>
        </w:rPr>
      </w:pPr>
    </w:p>
    <w:p w:rsidR="00DD3232" w:rsidRDefault="00DD3232" w:rsidP="00DD3232">
      <w:pPr>
        <w:jc w:val="center"/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>30.ПРАЗНИК</w:t>
      </w:r>
      <w:r w:rsidR="00E947B3">
        <w:rPr>
          <w:sz w:val="32"/>
          <w:szCs w:val="32"/>
        </w:rPr>
        <w:t>А НА ПЕНСИОНЕРА ОТБЕЛЯЗАХМЕ  С</w:t>
      </w:r>
      <w:r>
        <w:rPr>
          <w:sz w:val="32"/>
          <w:szCs w:val="32"/>
        </w:rPr>
        <w:t xml:space="preserve"> БОГАТА ПРОГРАМА </w:t>
      </w:r>
      <w:r w:rsidR="00E947B3">
        <w:rPr>
          <w:sz w:val="32"/>
          <w:szCs w:val="32"/>
        </w:rPr>
        <w:t>И ВЕСЕЛИЕ.</w:t>
      </w:r>
    </w:p>
    <w:p w:rsidR="00DD3232" w:rsidRDefault="00DD3232" w:rsidP="00CE06B9">
      <w:pPr>
        <w:jc w:val="center"/>
        <w:rPr>
          <w:sz w:val="32"/>
          <w:szCs w:val="32"/>
        </w:rPr>
      </w:pPr>
    </w:p>
    <w:p w:rsidR="00DD3232" w:rsidRDefault="00DD3232" w:rsidP="00CE06B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DD3232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>31.ДЕЦАТА ОТ УЧИЛИЩЕТО ИЗНЕСОХА СПЕКТАКЪЛ ПОСЛУЧАЙ ДЕНЯ НА БУДИТЕЛИТЕ В ЗАЛАТА НА ЧИТАЛИЩЕТО</w:t>
      </w:r>
    </w:p>
    <w:p w:rsidR="00CE06B9" w:rsidRDefault="00DD3232" w:rsidP="00DD3232">
      <w:pPr>
        <w:rPr>
          <w:sz w:val="32"/>
          <w:szCs w:val="32"/>
        </w:rPr>
      </w:pPr>
      <w:r>
        <w:rPr>
          <w:sz w:val="32"/>
          <w:szCs w:val="32"/>
        </w:rPr>
        <w:t>32.</w:t>
      </w:r>
      <w:r w:rsidR="00CE06B9">
        <w:rPr>
          <w:sz w:val="32"/>
          <w:szCs w:val="32"/>
        </w:rPr>
        <w:t>ПОДОБАВАЩО ОТПАЗНУВАХМЕ ДЕНЯТ НА ХРИСТИЯНСКОТО СЕМЕЙСТВО</w:t>
      </w:r>
      <w:r w:rsidR="00E947B3">
        <w:rPr>
          <w:sz w:val="32"/>
          <w:szCs w:val="32"/>
        </w:rPr>
        <w:t>.</w:t>
      </w:r>
    </w:p>
    <w:p w:rsidR="00CE06B9" w:rsidRDefault="00CE06B9" w:rsidP="00DD3232">
      <w:pPr>
        <w:rPr>
          <w:sz w:val="32"/>
          <w:szCs w:val="32"/>
        </w:rPr>
      </w:pPr>
      <w:r>
        <w:rPr>
          <w:sz w:val="32"/>
          <w:szCs w:val="32"/>
        </w:rPr>
        <w:t>33. С КУЛИНАРНА ИЗЛО</w:t>
      </w:r>
      <w:r w:rsidR="00E947B3">
        <w:rPr>
          <w:sz w:val="32"/>
          <w:szCs w:val="32"/>
        </w:rPr>
        <w:t>Ж</w:t>
      </w:r>
      <w:r>
        <w:rPr>
          <w:sz w:val="32"/>
          <w:szCs w:val="32"/>
        </w:rPr>
        <w:t>БА</w:t>
      </w:r>
      <w:r w:rsidR="00E947B3">
        <w:rPr>
          <w:sz w:val="32"/>
          <w:szCs w:val="32"/>
        </w:rPr>
        <w:t xml:space="preserve"> ОТБЕЛЯЗАХМЕ ПРАЗНИКА  ВАРВАРА </w:t>
      </w:r>
      <w:r>
        <w:rPr>
          <w:sz w:val="32"/>
          <w:szCs w:val="32"/>
        </w:rPr>
        <w:t>САВА И НИКУЛДЕН</w:t>
      </w:r>
      <w:r w:rsidR="00E947B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E06B9" w:rsidRDefault="00CE06B9" w:rsidP="00CE06B9">
      <w:pPr>
        <w:rPr>
          <w:sz w:val="32"/>
          <w:szCs w:val="32"/>
        </w:rPr>
      </w:pPr>
    </w:p>
    <w:p w:rsidR="00CE06B9" w:rsidRDefault="00CE06B9" w:rsidP="00CE06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ДЕКЕМВРИ </w:t>
      </w:r>
    </w:p>
    <w:p w:rsidR="00CE06B9" w:rsidRDefault="00CE06B9" w:rsidP="00CE06B9">
      <w:pPr>
        <w:rPr>
          <w:sz w:val="32"/>
          <w:szCs w:val="32"/>
        </w:rPr>
      </w:pPr>
      <w:r>
        <w:rPr>
          <w:sz w:val="32"/>
          <w:szCs w:val="32"/>
        </w:rPr>
        <w:t>33.БЯХМЕ ПОКАНЕНИ В УЧИЛИЩЕТО ЗАЕДНО С ДЕЦАТА И ГОСПОЖИТЕ ДА ПРЕСЪЗДАДЕМ Б</w:t>
      </w:r>
      <w:r w:rsidR="00E947B3">
        <w:rPr>
          <w:sz w:val="32"/>
          <w:szCs w:val="32"/>
        </w:rPr>
        <w:t>ЪДНИ ВЕЧЕР И ПОСРЕЩМАХМЕ ГОСТИ</w:t>
      </w:r>
      <w:r>
        <w:rPr>
          <w:sz w:val="32"/>
          <w:szCs w:val="32"/>
        </w:rPr>
        <w:t xml:space="preserve"> КОЛЕДАРИ </w:t>
      </w:r>
      <w:r w:rsidR="00E947B3">
        <w:rPr>
          <w:sz w:val="32"/>
          <w:szCs w:val="32"/>
        </w:rPr>
        <w:t>.</w:t>
      </w:r>
    </w:p>
    <w:p w:rsidR="00CE06B9" w:rsidRDefault="00CE06B9" w:rsidP="00CE06B9">
      <w:pPr>
        <w:rPr>
          <w:sz w:val="32"/>
          <w:szCs w:val="32"/>
        </w:rPr>
      </w:pPr>
      <w:r>
        <w:rPr>
          <w:sz w:val="32"/>
          <w:szCs w:val="32"/>
        </w:rPr>
        <w:t>34. КОЛЕДНАТА ГРУПА ПРИ ЧИТАЛИЩЕТОТО ОБИКОЛИХА ВСЯКА КЪЩА В НАВЕЧЕРИЕТО НА БЪДНИ ВЕЧЕР ПЯХА ЗА ЗДРАВЕ И БЕРЕКЕТ .</w:t>
      </w:r>
    </w:p>
    <w:p w:rsidR="00CE06B9" w:rsidRDefault="00CE06B9" w:rsidP="00DD3232">
      <w:pPr>
        <w:rPr>
          <w:sz w:val="32"/>
          <w:szCs w:val="32"/>
        </w:rPr>
      </w:pPr>
    </w:p>
    <w:p w:rsidR="00CE06B9" w:rsidRDefault="00E947B3" w:rsidP="00E947B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ИЗГОТВИЛ ; СВЕТЛА ПЕТКОВА </w:t>
      </w:r>
    </w:p>
    <w:p w:rsidR="004E68D6" w:rsidRDefault="004E68D6" w:rsidP="004E68D6">
      <w:pPr>
        <w:rPr>
          <w:sz w:val="32"/>
          <w:szCs w:val="32"/>
        </w:rPr>
        <w:sectPr w:rsidR="004E68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68D6" w:rsidRDefault="004E68D6" w:rsidP="00DD3232">
      <w:pPr>
        <w:rPr>
          <w:sz w:val="32"/>
          <w:szCs w:val="32"/>
        </w:rPr>
        <w:sectPr w:rsidR="004E68D6" w:rsidSect="004E68D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E68D6" w:rsidRPr="004E68D6" w:rsidRDefault="004E68D6" w:rsidP="004E68D6">
      <w:pPr>
        <w:spacing w:after="120"/>
        <w:ind w:right="3751"/>
        <w:jc w:val="right"/>
        <w:rPr>
          <w:rFonts w:ascii="Calibri" w:eastAsia="Calibri" w:hAnsi="Calibri" w:cs="Calibri"/>
          <w:color w:val="000000"/>
          <w:lang w:eastAsia="bg-BG"/>
        </w:rPr>
      </w:pPr>
      <w:r w:rsidRPr="004E68D6">
        <w:rPr>
          <w:rFonts w:ascii="Times New Roman" w:eastAsia="Times New Roman" w:hAnsi="Times New Roman" w:cs="Times New Roman"/>
          <w:color w:val="000000"/>
          <w:sz w:val="24"/>
          <w:lang w:eastAsia="bg-BG"/>
        </w:rPr>
        <w:lastRenderedPageBreak/>
        <w:t>ФИНАНСОВ ОТЧЕТ</w:t>
      </w:r>
      <w:bookmarkStart w:id="0" w:name="_GoBack"/>
      <w:bookmarkEnd w:id="0"/>
    </w:p>
    <w:p w:rsidR="004E68D6" w:rsidRPr="004E68D6" w:rsidRDefault="004E68D6" w:rsidP="004E68D6">
      <w:pPr>
        <w:spacing w:after="0"/>
        <w:ind w:left="619" w:right="3478" w:firstLine="7"/>
        <w:rPr>
          <w:rFonts w:ascii="Calibri" w:eastAsia="Calibri" w:hAnsi="Calibri" w:cs="Calibri"/>
          <w:color w:val="000000"/>
          <w:lang w:eastAsia="bg-BG"/>
        </w:rPr>
      </w:pPr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 xml:space="preserve">на НЧ ”Захари Стоянов 1940” село Овчарово за периода до 01.01.2023-31.12.2023 </w:t>
      </w:r>
      <w:proofErr w:type="spellStart"/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>нач.салдо</w:t>
      </w:r>
      <w:proofErr w:type="spellEnd"/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 xml:space="preserve"> каса</w:t>
      </w:r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ab/>
        <w:t xml:space="preserve">199.29 </w:t>
      </w:r>
      <w:proofErr w:type="spellStart"/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>нач.салдо</w:t>
      </w:r>
      <w:proofErr w:type="spellEnd"/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 xml:space="preserve"> банка</w:t>
      </w:r>
      <w:r w:rsidRPr="004E68D6">
        <w:rPr>
          <w:rFonts w:ascii="Times New Roman" w:eastAsia="Times New Roman" w:hAnsi="Times New Roman" w:cs="Times New Roman"/>
          <w:color w:val="000000"/>
          <w:lang w:eastAsia="bg-BG"/>
        </w:rPr>
        <w:tab/>
        <w:t>10429.88</w:t>
      </w:r>
    </w:p>
    <w:tbl>
      <w:tblPr>
        <w:tblStyle w:val="TableGrid"/>
        <w:tblW w:w="6469" w:type="dxa"/>
        <w:tblInd w:w="590" w:type="dxa"/>
        <w:tblCellMar>
          <w:top w:w="32" w:type="dxa"/>
          <w:left w:w="36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054"/>
        <w:gridCol w:w="1775"/>
        <w:gridCol w:w="1640"/>
      </w:tblGrid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ПРИХОДИ.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РАЗХОДИ</w:t>
            </w: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0"/>
              </w:rPr>
              <w:t>1. СУБСИДИИ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21492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21492</w:t>
            </w:r>
          </w:p>
        </w:tc>
      </w:tr>
      <w:tr w:rsidR="004E68D6" w:rsidRPr="004E68D6" w:rsidTr="00E77C7B">
        <w:trPr>
          <w:trHeight w:val="31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0"/>
              </w:rPr>
              <w:t>1.РАЗХОДИ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-заплати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18485.61</w:t>
            </w:r>
          </w:p>
        </w:tc>
      </w:tr>
      <w:tr w:rsidR="004E68D6" w:rsidRPr="004E68D6" w:rsidTr="00E77C7B">
        <w:trPr>
          <w:trHeight w:val="30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-осигуровки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3006.39</w:t>
            </w: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материали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външни услуги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ДМа</w:t>
            </w:r>
            <w:proofErr w:type="spellEnd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компютър;принтер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1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2.тдкси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банкови такси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- корпоративен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даны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1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18"/>
              </w:rPr>
              <w:t>П. ЦЕЛЕВА СУБСИДИЯ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1530.5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1530.5</w:t>
            </w: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18"/>
              </w:rPr>
              <w:t>П. ЦЕЛЕВА СУБСИДИЯ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5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12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18"/>
              </w:rPr>
              <w:t>Ш. РЕНТА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7222.74</w:t>
            </w:r>
          </w:p>
        </w:tc>
      </w:tr>
      <w:tr w:rsidR="004E68D6" w:rsidRPr="004E68D6" w:rsidTr="00E77C7B">
        <w:trPr>
          <w:trHeight w:val="312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1.Разходи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осигуровки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839.59</w:t>
            </w:r>
          </w:p>
        </w:tc>
      </w:tr>
      <w:tr w:rsidR="004E68D6" w:rsidRPr="004E68D6" w:rsidTr="00E77C7B">
        <w:trPr>
          <w:trHeight w:val="305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материали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821.71</w:t>
            </w:r>
          </w:p>
        </w:tc>
      </w:tr>
      <w:tr w:rsidR="004E68D6" w:rsidRPr="004E68D6" w:rsidTr="00E77C7B">
        <w:trPr>
          <w:trHeight w:val="30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раб.облекло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4E68D6" w:rsidRPr="004E68D6" w:rsidTr="00E77C7B">
        <w:trPr>
          <w:trHeight w:val="312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външ.усл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1406.7</w:t>
            </w:r>
          </w:p>
        </w:tc>
      </w:tr>
      <w:tr w:rsidR="004E68D6" w:rsidRPr="004E68D6" w:rsidTr="00E77C7B">
        <w:trPr>
          <w:trHeight w:val="308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ел.енер</w:t>
            </w:r>
            <w:proofErr w:type="spellEnd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, тел,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proofErr w:type="spellEnd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.,вода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251.38</w:t>
            </w: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трансп.услуги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2534.56</w:t>
            </w: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участия фестивали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477.94</w:t>
            </w:r>
          </w:p>
        </w:tc>
      </w:tr>
      <w:tr w:rsidR="004E68D6" w:rsidRPr="004E68D6" w:rsidTr="00E77C7B">
        <w:trPr>
          <w:trHeight w:val="31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хонорари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др.разходи</w:t>
            </w:r>
            <w:proofErr w:type="spellEnd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външ.услуги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1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други разходи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банкови такси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249.09</w:t>
            </w: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 xml:space="preserve">- корпоративен </w:t>
            </w:r>
            <w:proofErr w:type="spellStart"/>
            <w:r w:rsidRPr="004E68D6">
              <w:rPr>
                <w:rFonts w:ascii="Times New Roman" w:eastAsia="Times New Roman" w:hAnsi="Times New Roman" w:cs="Times New Roman"/>
                <w:color w:val="000000"/>
              </w:rPr>
              <w:t>даны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41.77</w:t>
            </w: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0"/>
              </w:rPr>
              <w:t>М. ДАРЕНИЯ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18"/>
              </w:rPr>
              <w:t>\Ј.ЧЛЕНСКИ ВНОС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9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- лихви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1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28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  <w:sz w:val="26"/>
              </w:rPr>
              <w:t>ш. всичко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28046.5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68D6" w:rsidRPr="004E68D6" w:rsidRDefault="004E68D6" w:rsidP="004E68D6">
            <w:pPr>
              <w:ind w:right="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30245.24</w:t>
            </w:r>
          </w:p>
        </w:tc>
      </w:tr>
      <w:tr w:rsidR="004E68D6" w:rsidRPr="004E68D6" w:rsidTr="00E77C7B">
        <w:trPr>
          <w:trHeight w:val="298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0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58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салдо каса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583.37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8D6" w:rsidRPr="004E68D6" w:rsidTr="00E77C7B">
        <w:trPr>
          <w:trHeight w:val="31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left="58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салдо банка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4E68D6">
              <w:rPr>
                <w:rFonts w:ascii="Times New Roman" w:eastAsia="Times New Roman" w:hAnsi="Times New Roman" w:cs="Times New Roman"/>
                <w:color w:val="000000"/>
              </w:rPr>
              <w:t>7847.06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D6" w:rsidRPr="004E68D6" w:rsidRDefault="004E68D6" w:rsidP="004E68D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E68D6" w:rsidRPr="004E68D6" w:rsidRDefault="004E68D6" w:rsidP="004E68D6">
      <w:pPr>
        <w:rPr>
          <w:rFonts w:ascii="Calibri" w:eastAsia="Calibri" w:hAnsi="Calibri" w:cs="Calibri"/>
          <w:color w:val="000000"/>
          <w:lang w:eastAsia="bg-BG"/>
        </w:rPr>
      </w:pPr>
    </w:p>
    <w:p w:rsidR="00CE06B9" w:rsidRDefault="00CE06B9" w:rsidP="00DD3232">
      <w:pPr>
        <w:rPr>
          <w:sz w:val="32"/>
          <w:szCs w:val="32"/>
        </w:rPr>
      </w:pPr>
    </w:p>
    <w:p w:rsidR="00DD3232" w:rsidRDefault="00DD3232" w:rsidP="00DD3232">
      <w:pPr>
        <w:jc w:val="center"/>
        <w:rPr>
          <w:sz w:val="32"/>
          <w:szCs w:val="32"/>
        </w:rPr>
      </w:pPr>
    </w:p>
    <w:p w:rsidR="00CA0A8C" w:rsidRDefault="00CA0A8C" w:rsidP="000F21EB">
      <w:pPr>
        <w:rPr>
          <w:sz w:val="32"/>
          <w:szCs w:val="32"/>
        </w:rPr>
      </w:pPr>
    </w:p>
    <w:p w:rsidR="00CA0A8C" w:rsidRDefault="00CA0A8C" w:rsidP="000F21EB">
      <w:pPr>
        <w:rPr>
          <w:sz w:val="32"/>
          <w:szCs w:val="32"/>
        </w:rPr>
      </w:pPr>
    </w:p>
    <w:p w:rsidR="00B56118" w:rsidRDefault="00B56118" w:rsidP="000F21EB">
      <w:pPr>
        <w:rPr>
          <w:sz w:val="32"/>
          <w:szCs w:val="32"/>
        </w:rPr>
      </w:pPr>
    </w:p>
    <w:p w:rsidR="00B56118" w:rsidRPr="000F21EB" w:rsidRDefault="00B56118" w:rsidP="000F21EB">
      <w:pPr>
        <w:rPr>
          <w:sz w:val="32"/>
          <w:szCs w:val="32"/>
        </w:rPr>
      </w:pPr>
    </w:p>
    <w:p w:rsidR="000F21EB" w:rsidRDefault="000F21EB" w:rsidP="000F21EB">
      <w:pPr>
        <w:rPr>
          <w:sz w:val="32"/>
          <w:szCs w:val="32"/>
          <w:lang w:val="en-US"/>
        </w:rPr>
      </w:pPr>
    </w:p>
    <w:p w:rsidR="009C22EC" w:rsidRPr="000F21EB" w:rsidRDefault="000F21EB" w:rsidP="000F21EB">
      <w:pPr>
        <w:rPr>
          <w:sz w:val="32"/>
          <w:szCs w:val="32"/>
        </w:rPr>
      </w:pPr>
      <w:r w:rsidRPr="000F21EB">
        <w:rPr>
          <w:sz w:val="32"/>
          <w:szCs w:val="32"/>
          <w:lang w:val="en-US"/>
        </w:rPr>
        <w:t xml:space="preserve">                                                             </w:t>
      </w:r>
    </w:p>
    <w:sectPr w:rsidR="009C22EC" w:rsidRPr="000F21EB" w:rsidSect="004E68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C0"/>
    <w:multiLevelType w:val="hybridMultilevel"/>
    <w:tmpl w:val="67742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EB"/>
    <w:rsid w:val="000162DA"/>
    <w:rsid w:val="000F21EB"/>
    <w:rsid w:val="004E68D6"/>
    <w:rsid w:val="0079606A"/>
    <w:rsid w:val="009C22EC"/>
    <w:rsid w:val="00A72C8A"/>
    <w:rsid w:val="00A8237E"/>
    <w:rsid w:val="00B56118"/>
    <w:rsid w:val="00CA0A8C"/>
    <w:rsid w:val="00CE06B9"/>
    <w:rsid w:val="00DD3232"/>
    <w:rsid w:val="00E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2A2"/>
  <w15:chartTrackingRefBased/>
  <w15:docId w15:val="{936C09BA-D5C3-4A78-A1EF-D0600CE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EB"/>
    <w:pPr>
      <w:ind w:left="720"/>
      <w:contextualSpacing/>
    </w:pPr>
  </w:style>
  <w:style w:type="table" w:customStyle="1" w:styleId="TableGrid">
    <w:name w:val="TableGrid"/>
    <w:rsid w:val="004E68D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4</cp:revision>
  <dcterms:created xsi:type="dcterms:W3CDTF">2024-03-15T07:22:00Z</dcterms:created>
  <dcterms:modified xsi:type="dcterms:W3CDTF">2024-03-19T16:29:00Z</dcterms:modified>
</cp:coreProperties>
</file>